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15E77">
      <w:r>
        <w:rPr>
          <w:noProof/>
          <w:lang w:eastAsia="de-DE"/>
        </w:rPr>
        <w:drawing>
          <wp:inline distT="0" distB="0" distL="0" distR="0">
            <wp:extent cx="5725795" cy="1126490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8" w:rsidRDefault="00EF4628"/>
    <w:p w:rsidR="00EF4628" w:rsidRDefault="00EF4628">
      <w:r>
        <w:t>Kirchenbuch St. Nicolai zu Dortmund 172</w:t>
      </w:r>
      <w:r w:rsidR="00E15E77">
        <w:t>7</w:t>
      </w:r>
      <w:r>
        <w:t xml:space="preserve">, Archion Bild </w:t>
      </w:r>
      <w:r w:rsidR="006E513C">
        <w:t>2</w:t>
      </w:r>
      <w:r w:rsidR="0039003F">
        <w:t>4</w:t>
      </w:r>
      <w:r>
        <w:t xml:space="preserve"> in „Taufen 1714 – 1735“</w:t>
      </w:r>
    </w:p>
    <w:p w:rsidR="00EF4628" w:rsidRDefault="00EF4628">
      <w:r>
        <w:t>Abschrift:</w:t>
      </w:r>
    </w:p>
    <w:p w:rsidR="00EF4628" w:rsidRDefault="00EF4628">
      <w:r>
        <w:t>„</w:t>
      </w:r>
      <w:r w:rsidR="00E15E77">
        <w:t xml:space="preserve">6) den 3. </w:t>
      </w:r>
      <w:proofErr w:type="spellStart"/>
      <w:r w:rsidR="00E15E77">
        <w:t>Junii</w:t>
      </w:r>
      <w:proofErr w:type="spellEnd"/>
      <w:r w:rsidR="00E15E77">
        <w:t xml:space="preserve"> ist Heinrich </w:t>
      </w:r>
      <w:proofErr w:type="spellStart"/>
      <w:r w:rsidR="00E15E77">
        <w:t>Zachar</w:t>
      </w:r>
      <w:proofErr w:type="spellEnd"/>
      <w:r w:rsidR="00E15E77">
        <w:t>: (welchem von beiden? KJK) eine Tochter mit Nahmen Cathari</w:t>
      </w:r>
      <w:r w:rsidR="00F256EE">
        <w:t>n</w:t>
      </w:r>
      <w:r w:rsidR="00E15E77">
        <w:t xml:space="preserve">a </w:t>
      </w:r>
      <w:proofErr w:type="spellStart"/>
      <w:r w:rsidR="00E15E77">
        <w:t>Gerdrut</w:t>
      </w:r>
      <w:proofErr w:type="spellEnd"/>
      <w:r w:rsidR="00E15E77">
        <w:t xml:space="preserve"> </w:t>
      </w:r>
      <w:proofErr w:type="spellStart"/>
      <w:r w:rsidR="00E15E77">
        <w:t>getaufet</w:t>
      </w:r>
      <w:proofErr w:type="spellEnd"/>
      <w:r w:rsidR="00E15E77">
        <w:t xml:space="preserve"> worden, Gevattern </w:t>
      </w:r>
      <w:proofErr w:type="spellStart"/>
      <w:r w:rsidR="00E15E77">
        <w:t>seynd</w:t>
      </w:r>
      <w:proofErr w:type="spellEnd"/>
      <w:r w:rsidR="00E15E77">
        <w:t xml:space="preserve"> gewesen Dieterich Heinrich </w:t>
      </w:r>
      <w:proofErr w:type="spellStart"/>
      <w:r w:rsidR="00E15E77">
        <w:t>Eymann</w:t>
      </w:r>
      <w:proofErr w:type="spellEnd"/>
      <w:r w:rsidR="00E15E77">
        <w:t xml:space="preserve"> </w:t>
      </w:r>
      <w:proofErr w:type="spellStart"/>
      <w:r w:rsidR="00E15E77">
        <w:t>jun</w:t>
      </w:r>
      <w:proofErr w:type="spellEnd"/>
      <w:r w:rsidR="00E15E77">
        <w:t xml:space="preserve">, Anna Gerd: Buck und Anna Catharina Lück von </w:t>
      </w:r>
      <w:proofErr w:type="spellStart"/>
      <w:r w:rsidR="00E15E77">
        <w:t>Wambel</w:t>
      </w:r>
      <w:proofErr w:type="spellEnd"/>
      <w:r w:rsidR="00E15E77">
        <w:t xml:space="preserve"> </w:t>
      </w:r>
      <w:proofErr w:type="spellStart"/>
      <w:r w:rsidR="00E15E77">
        <w:t>bürtig</w:t>
      </w:r>
      <w:proofErr w:type="spellEnd"/>
      <w:r w:rsidR="00E15E77">
        <w:t>“.</w:t>
      </w:r>
    </w:p>
    <w:p w:rsidR="00F256EE" w:rsidRDefault="00F256EE"/>
    <w:p w:rsidR="00F256EE" w:rsidRPr="00F256EE" w:rsidRDefault="00F256EE">
      <w:pPr>
        <w:rPr>
          <w:i/>
          <w:sz w:val="18"/>
          <w:szCs w:val="18"/>
        </w:rPr>
      </w:pPr>
      <w:bookmarkStart w:id="0" w:name="_GoBack"/>
      <w:r w:rsidRPr="00F256EE">
        <w:rPr>
          <w:i/>
          <w:sz w:val="18"/>
          <w:szCs w:val="18"/>
        </w:rPr>
        <w:t>Anmerkung:</w:t>
      </w:r>
    </w:p>
    <w:p w:rsidR="00F256EE" w:rsidRPr="00F256EE" w:rsidRDefault="00F256EE">
      <w:pPr>
        <w:rPr>
          <w:i/>
          <w:sz w:val="18"/>
          <w:szCs w:val="18"/>
        </w:rPr>
      </w:pPr>
      <w:r w:rsidRPr="00F256EE">
        <w:rPr>
          <w:i/>
          <w:sz w:val="18"/>
          <w:szCs w:val="18"/>
        </w:rPr>
        <w:t>Es muß sich um ein Kind von Zacharias handeln, denn Heinrich ließ seine Tochter Anna Catharina (V.) am 25.09.1726 taufen.</w:t>
      </w:r>
      <w:bookmarkEnd w:id="0"/>
    </w:p>
    <w:sectPr w:rsidR="00F256EE" w:rsidRPr="00F25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8"/>
    <w:rsid w:val="001B7FB0"/>
    <w:rsid w:val="00260C44"/>
    <w:rsid w:val="0033234B"/>
    <w:rsid w:val="0039003F"/>
    <w:rsid w:val="00676178"/>
    <w:rsid w:val="006E513C"/>
    <w:rsid w:val="00783098"/>
    <w:rsid w:val="00923448"/>
    <w:rsid w:val="00A04626"/>
    <w:rsid w:val="00A4244B"/>
    <w:rsid w:val="00E15E77"/>
    <w:rsid w:val="00E779AF"/>
    <w:rsid w:val="00EF4628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2022-11-02T16:10:00Z</cp:lastPrinted>
  <dcterms:created xsi:type="dcterms:W3CDTF">2022-11-02T16:11:00Z</dcterms:created>
  <dcterms:modified xsi:type="dcterms:W3CDTF">2022-11-02T16:25:00Z</dcterms:modified>
</cp:coreProperties>
</file>